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953B7B" w:rsidRPr="00953B7B" w14:paraId="3DDA8EBE" w14:textId="77777777" w:rsidTr="000E060C">
        <w:trPr>
          <w:trHeight w:val="1021"/>
        </w:trPr>
        <w:tc>
          <w:tcPr>
            <w:tcW w:w="1544" w:type="pct"/>
            <w:hideMark/>
          </w:tcPr>
          <w:p w14:paraId="10769D6C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53B7B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3181E9EA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53B7B">
              <w:rPr>
                <w:noProof/>
              </w:rPr>
              <mc:AlternateContent>
                <mc:Choice Requires="wps">
                  <w:drawing>
                    <wp:anchor distT="4294967232" distB="4294967232" distL="114300" distR="114300" simplePos="0" relativeHeight="251663360" behindDoc="0" locked="0" layoutInCell="1" allowOverlap="1" wp14:anchorId="5EED4235" wp14:editId="4F11D0EE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-.00178mm;mso-wrap-distance-right:9pt;mso-wrap-distance-bottom:-.00178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eA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zlaTqHDtLBlZBiyDPW+c9cdygYJZZCBdVIQU7Pzgce&#10;pBhCwrHSGyFl7LxUqC/xYjqZxgSnpWDBGcKcPewradGJhNmJXywKPI9hVh8Vi2AtJ2x9sz0R8mrD&#10;5VIFPKgE6Nys63D8WKSL9Xw9z0f5ZLYe5Wldjz5tqnw022Qfp/WHuqrq7GegluVFKxjjKrAbBjXL&#10;/24Qbk/mOmL3Ub3LkLxFj3oB2eEfScdWhu5d52Cv2WVrhxbDbMbg2zsKw/+4B/vxta9+A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/MZeA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953B7B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5FF779E4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340C0F66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4DB7814A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53B7B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13E7C76E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953B7B">
              <w:rPr>
                <w:noProof/>
              </w:rPr>
              <mc:AlternateContent>
                <mc:Choice Requires="wps">
                  <w:drawing>
                    <wp:anchor distT="4294967233" distB="4294967233" distL="114300" distR="114300" simplePos="0" relativeHeight="251664384" behindDoc="0" locked="0" layoutInCell="1" allowOverlap="1" wp14:anchorId="798926F4" wp14:editId="1DA85F72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4384;visibility:visible;mso-wrap-style:square;mso-width-percent:0;mso-height-percent:0;mso-wrap-distance-left:9pt;mso-wrap-distance-top:-.00175mm;mso-wrap-distance-right:9pt;mso-wrap-distance-bottom:-.0017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L2vnTB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53B7B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953B7B" w:rsidRPr="00953B7B" w14:paraId="11395136" w14:textId="77777777" w:rsidTr="000E060C">
        <w:trPr>
          <w:trHeight w:val="20"/>
        </w:trPr>
        <w:tc>
          <w:tcPr>
            <w:tcW w:w="1544" w:type="pct"/>
            <w:hideMark/>
          </w:tcPr>
          <w:p w14:paraId="04A2E951" w14:textId="5A6AAB76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53B7B">
              <w:rPr>
                <w:rFonts w:eastAsia="PMingLiU"/>
                <w:sz w:val="26"/>
                <w:szCs w:val="26"/>
                <w:highlight w:val="white"/>
              </w:rPr>
              <w:t>Số: 2</w:t>
            </w:r>
            <w:r>
              <w:rPr>
                <w:rFonts w:eastAsia="PMingLiU"/>
                <w:sz w:val="26"/>
                <w:szCs w:val="26"/>
                <w:highlight w:val="white"/>
              </w:rPr>
              <w:t>7</w:t>
            </w:r>
            <w:r w:rsidRPr="00953B7B">
              <w:rPr>
                <w:rFonts w:eastAsia="PMingLiU"/>
                <w:sz w:val="26"/>
                <w:szCs w:val="26"/>
                <w:highlight w:val="white"/>
              </w:rPr>
              <w:t>/2025/QĐ-UBND</w:t>
            </w:r>
          </w:p>
        </w:tc>
        <w:tc>
          <w:tcPr>
            <w:tcW w:w="515" w:type="pct"/>
          </w:tcPr>
          <w:p w14:paraId="78DD772E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633206BC" w14:textId="77777777" w:rsidR="00953B7B" w:rsidRPr="00953B7B" w:rsidRDefault="00953B7B" w:rsidP="00953B7B">
            <w:pPr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53B7B">
              <w:rPr>
                <w:rFonts w:eastAsia="PMingLiU"/>
                <w:i/>
                <w:sz w:val="28"/>
                <w:szCs w:val="28"/>
                <w:highlight w:val="white"/>
              </w:rPr>
              <w:t>Đồng Nai, ngày 19 tháng 3 năm 2025</w:t>
            </w:r>
          </w:p>
        </w:tc>
      </w:tr>
    </w:tbl>
    <w:p w14:paraId="09EEE1F4" w14:textId="77777777" w:rsidR="00953B7B" w:rsidRPr="00953B7B" w:rsidRDefault="00953B7B" w:rsidP="00953B7B">
      <w:pPr>
        <w:jc w:val="center"/>
        <w:rPr>
          <w:sz w:val="28"/>
          <w:szCs w:val="28"/>
        </w:rPr>
      </w:pPr>
    </w:p>
    <w:p w14:paraId="032BB579" w14:textId="7BBF3970" w:rsidR="00676860" w:rsidRPr="00953B7B" w:rsidRDefault="00676860" w:rsidP="00953B7B">
      <w:pPr>
        <w:jc w:val="center"/>
        <w:rPr>
          <w:b/>
          <w:bCs/>
          <w:sz w:val="28"/>
          <w:szCs w:val="28"/>
        </w:rPr>
      </w:pPr>
      <w:bookmarkStart w:id="0" w:name="loai_1"/>
      <w:r w:rsidRPr="00953B7B">
        <w:rPr>
          <w:b/>
          <w:bCs/>
          <w:sz w:val="28"/>
          <w:szCs w:val="28"/>
        </w:rPr>
        <w:t>QUYẾT ĐỊNH</w:t>
      </w:r>
      <w:bookmarkEnd w:id="0"/>
    </w:p>
    <w:p w14:paraId="37F0D623" w14:textId="77777777" w:rsidR="00CC152D" w:rsidRDefault="00676860" w:rsidP="00CC152D">
      <w:pPr>
        <w:jc w:val="center"/>
        <w:rPr>
          <w:b/>
          <w:sz w:val="28"/>
          <w:szCs w:val="28"/>
        </w:rPr>
      </w:pPr>
      <w:r w:rsidRPr="00953B7B">
        <w:rPr>
          <w:b/>
          <w:sz w:val="28"/>
          <w:szCs w:val="28"/>
        </w:rPr>
        <w:t xml:space="preserve">Ban hành Quy trình nuôi trồng thủy sản </w:t>
      </w:r>
      <w:r w:rsidR="00F3498F" w:rsidRPr="00953B7B">
        <w:rPr>
          <w:b/>
          <w:sz w:val="28"/>
          <w:szCs w:val="28"/>
        </w:rPr>
        <w:t>thương</w:t>
      </w:r>
      <w:r w:rsidR="00CC152D">
        <w:rPr>
          <w:b/>
          <w:sz w:val="28"/>
          <w:szCs w:val="28"/>
        </w:rPr>
        <w:t xml:space="preserve"> </w:t>
      </w:r>
      <w:r w:rsidR="00F3498F" w:rsidRPr="00953B7B">
        <w:rPr>
          <w:b/>
          <w:sz w:val="28"/>
          <w:szCs w:val="28"/>
        </w:rPr>
        <w:t xml:space="preserve">phẩm </w:t>
      </w:r>
    </w:p>
    <w:p w14:paraId="556B174D" w14:textId="2D53D582" w:rsidR="00676860" w:rsidRPr="00953B7B" w:rsidRDefault="009C56E4" w:rsidP="00CC152D">
      <w:pPr>
        <w:jc w:val="center"/>
        <w:rPr>
          <w:b/>
          <w:sz w:val="28"/>
          <w:szCs w:val="28"/>
        </w:rPr>
      </w:pPr>
      <w:bookmarkStart w:id="1" w:name="_GoBack"/>
      <w:bookmarkEnd w:id="1"/>
      <w:r w:rsidRPr="00953B7B">
        <w:rPr>
          <w:b/>
          <w:sz w:val="28"/>
          <w:szCs w:val="28"/>
        </w:rPr>
        <w:t>trên địa bàn tỉnh Đồng Nai</w:t>
      </w:r>
    </w:p>
    <w:p w14:paraId="4E4B61DB" w14:textId="12AB8CFF" w:rsidR="00117AB8" w:rsidRPr="00953B7B" w:rsidRDefault="00117AB8" w:rsidP="00953B7B">
      <w:pPr>
        <w:jc w:val="center"/>
        <w:rPr>
          <w:b/>
          <w:sz w:val="28"/>
          <w:szCs w:val="28"/>
        </w:rPr>
      </w:pPr>
      <w:r w:rsidRPr="00953B7B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EDCE6" wp14:editId="75D26283">
                <wp:simplePos x="0" y="0"/>
                <wp:positionH relativeFrom="column">
                  <wp:posOffset>2100475</wp:posOffset>
                </wp:positionH>
                <wp:positionV relativeFrom="paragraph">
                  <wp:posOffset>47625</wp:posOffset>
                </wp:positionV>
                <wp:extent cx="1949450" cy="0"/>
                <wp:effectExtent l="0" t="0" r="1270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5.4pt;margin-top:3.75pt;width:153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"/>
            </w:pict>
          </mc:Fallback>
        </mc:AlternateContent>
      </w:r>
    </w:p>
    <w:p w14:paraId="0869BE84" w14:textId="601EA4F7" w:rsidR="00676860" w:rsidRPr="00953B7B" w:rsidRDefault="00676860" w:rsidP="00953B7B">
      <w:pPr>
        <w:jc w:val="center"/>
        <w:rPr>
          <w:sz w:val="28"/>
          <w:szCs w:val="28"/>
          <w:lang w:val="vi-VN"/>
        </w:rPr>
      </w:pPr>
      <w:r w:rsidRPr="00953B7B">
        <w:rPr>
          <w:b/>
          <w:bCs/>
          <w:sz w:val="28"/>
          <w:szCs w:val="28"/>
        </w:rPr>
        <w:t xml:space="preserve">ỦY BAN NHÂN DÂN TỈNH </w:t>
      </w:r>
      <w:r w:rsidRPr="00953B7B">
        <w:rPr>
          <w:b/>
          <w:bCs/>
          <w:sz w:val="28"/>
          <w:szCs w:val="28"/>
          <w:lang w:val="vi-VN"/>
        </w:rPr>
        <w:t>ĐỒNG NAI</w:t>
      </w:r>
    </w:p>
    <w:p w14:paraId="36D146A0" w14:textId="3D4D3178" w:rsidR="00676860" w:rsidRPr="00953B7B" w:rsidRDefault="00676860" w:rsidP="00953B7B">
      <w:pPr>
        <w:spacing w:before="120" w:line="264" w:lineRule="auto"/>
        <w:ind w:firstLine="567"/>
        <w:jc w:val="both"/>
        <w:rPr>
          <w:sz w:val="28"/>
          <w:szCs w:val="28"/>
        </w:rPr>
      </w:pPr>
      <w:r w:rsidRPr="00953B7B">
        <w:rPr>
          <w:i/>
          <w:iCs/>
          <w:sz w:val="28"/>
          <w:szCs w:val="28"/>
        </w:rPr>
        <w:t xml:space="preserve">Căn cứ Luật Tổ chức chính quyền địa phương ngày 19 tháng </w:t>
      </w:r>
      <w:r w:rsidR="00922E91" w:rsidRPr="00953B7B">
        <w:rPr>
          <w:i/>
          <w:iCs/>
          <w:sz w:val="28"/>
          <w:szCs w:val="28"/>
        </w:rPr>
        <w:t>02</w:t>
      </w:r>
      <w:r w:rsidRPr="00953B7B">
        <w:rPr>
          <w:i/>
          <w:iCs/>
          <w:sz w:val="28"/>
          <w:szCs w:val="28"/>
        </w:rPr>
        <w:t xml:space="preserve"> năm 20</w:t>
      </w:r>
      <w:r w:rsidR="00922E91" w:rsidRPr="00953B7B">
        <w:rPr>
          <w:i/>
          <w:iCs/>
          <w:sz w:val="28"/>
          <w:szCs w:val="28"/>
        </w:rPr>
        <w:t>2</w:t>
      </w:r>
      <w:r w:rsidRPr="00953B7B">
        <w:rPr>
          <w:i/>
          <w:iCs/>
          <w:sz w:val="28"/>
          <w:szCs w:val="28"/>
        </w:rPr>
        <w:t xml:space="preserve">5; </w:t>
      </w:r>
    </w:p>
    <w:p w14:paraId="7C9944DA" w14:textId="3F07EFA5" w:rsidR="00763E3D" w:rsidRPr="00953B7B" w:rsidRDefault="00763E3D" w:rsidP="00953B7B">
      <w:pPr>
        <w:tabs>
          <w:tab w:val="left" w:pos="709"/>
        </w:tabs>
        <w:spacing w:before="120" w:line="264" w:lineRule="auto"/>
        <w:ind w:firstLine="567"/>
        <w:jc w:val="both"/>
        <w:rPr>
          <w:i/>
          <w:iCs/>
          <w:spacing w:val="4"/>
          <w:sz w:val="28"/>
          <w:szCs w:val="28"/>
        </w:rPr>
      </w:pPr>
      <w:r w:rsidRPr="00953B7B">
        <w:rPr>
          <w:i/>
          <w:iCs/>
          <w:spacing w:val="4"/>
          <w:sz w:val="28"/>
          <w:szCs w:val="28"/>
        </w:rPr>
        <w:t>Căn cứ Luật Ban hành văn bản quy phạm</w:t>
      </w:r>
      <w:r w:rsidR="00922E91" w:rsidRPr="00953B7B">
        <w:rPr>
          <w:i/>
          <w:iCs/>
          <w:spacing w:val="4"/>
          <w:sz w:val="28"/>
          <w:szCs w:val="28"/>
        </w:rPr>
        <w:t xml:space="preserve"> pháp luật ngày 22 tháng 6 năm </w:t>
      </w:r>
      <w:r w:rsidRPr="00953B7B">
        <w:rPr>
          <w:i/>
          <w:iCs/>
          <w:spacing w:val="4"/>
          <w:sz w:val="28"/>
          <w:szCs w:val="28"/>
        </w:rPr>
        <w:t>2015;</w:t>
      </w:r>
    </w:p>
    <w:p w14:paraId="49744601" w14:textId="351D1AA8" w:rsidR="009E6833" w:rsidRPr="00953B7B" w:rsidRDefault="009E6833" w:rsidP="00953B7B">
      <w:pPr>
        <w:tabs>
          <w:tab w:val="left" w:pos="993"/>
        </w:tabs>
        <w:spacing w:before="120" w:line="264" w:lineRule="auto"/>
        <w:ind w:firstLine="567"/>
        <w:jc w:val="both"/>
        <w:rPr>
          <w:i/>
          <w:iCs/>
          <w:spacing w:val="4"/>
          <w:sz w:val="28"/>
          <w:szCs w:val="28"/>
        </w:rPr>
      </w:pPr>
      <w:r w:rsidRPr="00953B7B">
        <w:rPr>
          <w:i/>
          <w:iCs/>
          <w:spacing w:val="4"/>
          <w:sz w:val="28"/>
          <w:szCs w:val="28"/>
        </w:rPr>
        <w:t xml:space="preserve">Căn cứ Luật </w:t>
      </w:r>
      <w:r w:rsidR="00922E91" w:rsidRPr="00953B7B">
        <w:rPr>
          <w:i/>
          <w:iCs/>
          <w:spacing w:val="4"/>
          <w:sz w:val="28"/>
          <w:szCs w:val="28"/>
        </w:rPr>
        <w:t>s</w:t>
      </w:r>
      <w:r w:rsidRPr="00953B7B">
        <w:rPr>
          <w:i/>
          <w:iCs/>
          <w:spacing w:val="4"/>
          <w:sz w:val="28"/>
          <w:szCs w:val="28"/>
        </w:rPr>
        <w:t>ửa đổi, bổ sung một số điều của Luật Ban hành văn bản quy phạm pháp luật ngày 18 tháng 6 năm 2020;</w:t>
      </w:r>
    </w:p>
    <w:p w14:paraId="2C8E226F" w14:textId="77777777" w:rsidR="009E6833" w:rsidRPr="00953B7B" w:rsidRDefault="009E6833" w:rsidP="00953B7B">
      <w:pPr>
        <w:spacing w:before="120" w:line="264" w:lineRule="auto"/>
        <w:ind w:firstLine="567"/>
        <w:jc w:val="both"/>
        <w:rPr>
          <w:i/>
          <w:iCs/>
          <w:sz w:val="28"/>
          <w:szCs w:val="28"/>
        </w:rPr>
      </w:pPr>
      <w:r w:rsidRPr="00953B7B">
        <w:rPr>
          <w:i/>
          <w:iCs/>
          <w:sz w:val="28"/>
          <w:szCs w:val="28"/>
        </w:rPr>
        <w:t>Căn cứ Luật Thủy sản ngày 21 tháng 11 năm 2017;</w:t>
      </w:r>
    </w:p>
    <w:p w14:paraId="31448424" w14:textId="67F300BD" w:rsidR="009E6833" w:rsidRPr="00953B7B" w:rsidRDefault="009E6833" w:rsidP="00953B7B">
      <w:pPr>
        <w:spacing w:before="120" w:line="264" w:lineRule="auto"/>
        <w:ind w:firstLine="567"/>
        <w:jc w:val="both"/>
        <w:rPr>
          <w:i/>
          <w:iCs/>
          <w:sz w:val="28"/>
          <w:szCs w:val="28"/>
        </w:rPr>
      </w:pPr>
      <w:r w:rsidRPr="00953B7B">
        <w:rPr>
          <w:i/>
          <w:iCs/>
          <w:sz w:val="28"/>
          <w:szCs w:val="28"/>
        </w:rPr>
        <w:t>Căn cứ Luật Bảo vệ Môi trường ngày 17 tháng 11 năm 2020;</w:t>
      </w:r>
    </w:p>
    <w:p w14:paraId="3AE195A1" w14:textId="77777777" w:rsidR="004C68CB" w:rsidRPr="00953B7B" w:rsidRDefault="007A7A17" w:rsidP="00953B7B">
      <w:pPr>
        <w:spacing w:before="120" w:line="264" w:lineRule="auto"/>
        <w:ind w:firstLine="567"/>
        <w:jc w:val="both"/>
        <w:rPr>
          <w:i/>
          <w:iCs/>
          <w:sz w:val="28"/>
          <w:szCs w:val="28"/>
        </w:rPr>
      </w:pPr>
      <w:r w:rsidRPr="00953B7B">
        <w:rPr>
          <w:i/>
          <w:iCs/>
          <w:sz w:val="28"/>
          <w:szCs w:val="28"/>
        </w:rPr>
        <w:t>Căn cứ Luật Đất đai ngày 18 tháng 01 năm 2024;</w:t>
      </w:r>
    </w:p>
    <w:p w14:paraId="4135BD3E" w14:textId="0E77B114" w:rsidR="004C68CB" w:rsidRPr="00953B7B" w:rsidRDefault="004C68CB" w:rsidP="00953B7B">
      <w:pPr>
        <w:spacing w:before="120" w:line="264" w:lineRule="auto"/>
        <w:ind w:firstLine="567"/>
        <w:jc w:val="both"/>
        <w:rPr>
          <w:i/>
          <w:iCs/>
          <w:spacing w:val="4"/>
          <w:sz w:val="28"/>
          <w:szCs w:val="28"/>
        </w:rPr>
      </w:pPr>
      <w:r w:rsidRPr="00953B7B">
        <w:rPr>
          <w:bCs/>
          <w:i/>
          <w:iCs/>
          <w:sz w:val="28"/>
          <w:szCs w:val="28"/>
        </w:rPr>
        <w:t>Căn cứ Luật sửa đổi, bổ sung một số điều của Luật Đất đai số 31/2024/QH15, Luật Nhà ở số 27/2023/QH15, Luật Kinh doanh bất động sản số 29/2023/QH15 và Luật Các tổ chức tín dụng số 32/2024/QH15 ngày 29 tháng 6 năm 2024;</w:t>
      </w:r>
    </w:p>
    <w:p w14:paraId="4F38FFD5" w14:textId="4D8F32FD" w:rsidR="004E43E3" w:rsidRPr="00953B7B" w:rsidRDefault="004E43E3" w:rsidP="00953B7B">
      <w:pPr>
        <w:spacing w:before="120" w:line="264" w:lineRule="auto"/>
        <w:ind w:firstLine="567"/>
        <w:jc w:val="both"/>
        <w:rPr>
          <w:i/>
          <w:iCs/>
          <w:sz w:val="28"/>
          <w:szCs w:val="28"/>
        </w:rPr>
      </w:pPr>
      <w:r w:rsidRPr="00953B7B">
        <w:rPr>
          <w:i/>
          <w:iCs/>
          <w:sz w:val="28"/>
          <w:szCs w:val="28"/>
        </w:rPr>
        <w:t xml:space="preserve">Căn cứ Nghị định số 26/2019/NĐ-CP ngày 08 tháng 3 năm 2019 của Chính phủ </w:t>
      </w:r>
      <w:r w:rsidR="00922E91" w:rsidRPr="00953B7B">
        <w:rPr>
          <w:i/>
          <w:iCs/>
          <w:sz w:val="28"/>
          <w:szCs w:val="28"/>
        </w:rPr>
        <w:t>q</w:t>
      </w:r>
      <w:r w:rsidRPr="00953B7B">
        <w:rPr>
          <w:i/>
          <w:iCs/>
          <w:sz w:val="28"/>
          <w:szCs w:val="28"/>
        </w:rPr>
        <w:t>uy định chi tiết một số điều và biện pháp thi hành Luật Thủy sản;</w:t>
      </w:r>
    </w:p>
    <w:p w14:paraId="17787012" w14:textId="7683CD50" w:rsidR="004E43E3" w:rsidRPr="00953B7B" w:rsidRDefault="004E43E3" w:rsidP="00953B7B">
      <w:pPr>
        <w:spacing w:before="120" w:line="264" w:lineRule="auto"/>
        <w:ind w:firstLine="567"/>
        <w:jc w:val="both"/>
        <w:rPr>
          <w:iCs/>
          <w:sz w:val="28"/>
          <w:szCs w:val="28"/>
        </w:rPr>
      </w:pPr>
      <w:r w:rsidRPr="00953B7B">
        <w:rPr>
          <w:i/>
          <w:iCs/>
          <w:sz w:val="28"/>
          <w:szCs w:val="28"/>
        </w:rPr>
        <w:t>Căn cứ Ngh</w:t>
      </w:r>
      <w:r w:rsidR="00992553" w:rsidRPr="00953B7B">
        <w:rPr>
          <w:i/>
          <w:iCs/>
          <w:sz w:val="28"/>
          <w:szCs w:val="28"/>
        </w:rPr>
        <w:t xml:space="preserve">ị định số 37/2024/NĐ-CP ngày 04 tháng 4 năm </w:t>
      </w:r>
      <w:r w:rsidRPr="00953B7B">
        <w:rPr>
          <w:i/>
          <w:iCs/>
          <w:sz w:val="28"/>
          <w:szCs w:val="28"/>
        </w:rPr>
        <w:t xml:space="preserve">2024 của Chính phủ </w:t>
      </w:r>
      <w:r w:rsidR="00922E91" w:rsidRPr="00953B7B">
        <w:rPr>
          <w:i/>
          <w:iCs/>
          <w:sz w:val="28"/>
          <w:szCs w:val="28"/>
        </w:rPr>
        <w:t>s</w:t>
      </w:r>
      <w:r w:rsidRPr="00953B7B">
        <w:rPr>
          <w:i/>
          <w:iCs/>
          <w:sz w:val="28"/>
          <w:szCs w:val="28"/>
        </w:rPr>
        <w:t>ửa đổi, bổ sung một số điều của Nghị định số 26/2019/NĐ-CP ngày 08 tháng 3 năm 2019 của Chính phủ quy định chi tiết một số điều và biện pháp thi hành Luật Thủy sản</w:t>
      </w:r>
      <w:r w:rsidR="00922E91" w:rsidRPr="00953B7B">
        <w:rPr>
          <w:iCs/>
          <w:sz w:val="28"/>
          <w:szCs w:val="28"/>
        </w:rPr>
        <w:t>;</w:t>
      </w:r>
    </w:p>
    <w:p w14:paraId="31EB6909" w14:textId="6FFF27E1" w:rsidR="00676860" w:rsidRPr="00953B7B" w:rsidRDefault="00803656" w:rsidP="00953B7B">
      <w:pPr>
        <w:spacing w:before="120" w:line="264" w:lineRule="auto"/>
        <w:ind w:firstLine="567"/>
        <w:jc w:val="both"/>
        <w:rPr>
          <w:i/>
          <w:sz w:val="28"/>
          <w:szCs w:val="28"/>
        </w:rPr>
      </w:pPr>
      <w:r w:rsidRPr="00953B7B">
        <w:rPr>
          <w:i/>
          <w:sz w:val="28"/>
          <w:szCs w:val="28"/>
        </w:rPr>
        <w:t>Theo</w:t>
      </w:r>
      <w:r w:rsidR="00676860" w:rsidRPr="00953B7B">
        <w:rPr>
          <w:i/>
          <w:sz w:val="28"/>
          <w:szCs w:val="28"/>
        </w:rPr>
        <w:t xml:space="preserve"> đề nghị của Giám đốc Sở Nông nghiệp và Phát triển nông thôn</w:t>
      </w:r>
      <w:r w:rsidR="00922E91" w:rsidRPr="00953B7B">
        <w:rPr>
          <w:i/>
          <w:sz w:val="28"/>
          <w:szCs w:val="28"/>
        </w:rPr>
        <w:t xml:space="preserve"> (nay là Sở Nông nghiệp và Môi trường) </w:t>
      </w:r>
      <w:r w:rsidR="00AF2804" w:rsidRPr="00953B7B">
        <w:rPr>
          <w:i/>
          <w:sz w:val="28"/>
          <w:szCs w:val="28"/>
        </w:rPr>
        <w:t>tại T</w:t>
      </w:r>
      <w:r w:rsidR="00512967" w:rsidRPr="00953B7B">
        <w:rPr>
          <w:i/>
          <w:sz w:val="28"/>
          <w:szCs w:val="28"/>
        </w:rPr>
        <w:t>ờ trình số</w:t>
      </w:r>
      <w:r w:rsidR="00922E91" w:rsidRPr="00953B7B">
        <w:rPr>
          <w:i/>
          <w:sz w:val="28"/>
          <w:szCs w:val="28"/>
        </w:rPr>
        <w:t xml:space="preserve"> 520</w:t>
      </w:r>
      <w:r w:rsidR="00A45605" w:rsidRPr="00953B7B">
        <w:rPr>
          <w:i/>
          <w:sz w:val="28"/>
          <w:szCs w:val="28"/>
        </w:rPr>
        <w:t>/TTr-SNN ngày</w:t>
      </w:r>
      <w:r w:rsidR="00922E91" w:rsidRPr="00953B7B">
        <w:rPr>
          <w:i/>
          <w:sz w:val="28"/>
          <w:szCs w:val="28"/>
        </w:rPr>
        <w:t xml:space="preserve"> 24</w:t>
      </w:r>
      <w:r w:rsidR="00A45605" w:rsidRPr="00953B7B">
        <w:rPr>
          <w:i/>
          <w:sz w:val="28"/>
          <w:szCs w:val="28"/>
        </w:rPr>
        <w:t xml:space="preserve"> tháng</w:t>
      </w:r>
      <w:r w:rsidR="00922E91" w:rsidRPr="00953B7B">
        <w:rPr>
          <w:i/>
          <w:sz w:val="28"/>
          <w:szCs w:val="28"/>
        </w:rPr>
        <w:t xml:space="preserve"> 01 </w:t>
      </w:r>
      <w:r w:rsidR="00A45605" w:rsidRPr="00953B7B">
        <w:rPr>
          <w:i/>
          <w:sz w:val="28"/>
          <w:szCs w:val="28"/>
        </w:rPr>
        <w:t>năm 2025.</w:t>
      </w:r>
    </w:p>
    <w:p w14:paraId="2F294FF1" w14:textId="77777777" w:rsidR="00676860" w:rsidRPr="00953B7B" w:rsidRDefault="00676860" w:rsidP="00953B7B">
      <w:pPr>
        <w:spacing w:before="240" w:after="240"/>
        <w:jc w:val="center"/>
        <w:rPr>
          <w:sz w:val="28"/>
          <w:szCs w:val="28"/>
        </w:rPr>
      </w:pPr>
      <w:r w:rsidRPr="00953B7B">
        <w:rPr>
          <w:b/>
          <w:bCs/>
          <w:sz w:val="28"/>
          <w:szCs w:val="28"/>
        </w:rPr>
        <w:t>QUYẾT ĐỊNH:</w:t>
      </w:r>
    </w:p>
    <w:p w14:paraId="5EECA9F0" w14:textId="6CF64F74" w:rsidR="00676860" w:rsidRPr="00953B7B" w:rsidRDefault="00676860" w:rsidP="00953B7B">
      <w:pPr>
        <w:spacing w:before="120" w:line="264" w:lineRule="auto"/>
        <w:ind w:firstLine="567"/>
        <w:jc w:val="both"/>
        <w:rPr>
          <w:bCs/>
          <w:sz w:val="28"/>
          <w:szCs w:val="28"/>
        </w:rPr>
      </w:pPr>
      <w:bookmarkStart w:id="2" w:name="dieu_1"/>
      <w:r w:rsidRPr="00953B7B">
        <w:rPr>
          <w:b/>
          <w:bCs/>
          <w:sz w:val="28"/>
          <w:szCs w:val="28"/>
        </w:rPr>
        <w:t>Điều 1.</w:t>
      </w:r>
      <w:r w:rsidRPr="00953B7B">
        <w:rPr>
          <w:sz w:val="28"/>
          <w:szCs w:val="28"/>
        </w:rPr>
        <w:t xml:space="preserve"> Ban hành kèm theo Quyết định này </w:t>
      </w:r>
      <w:r w:rsidR="00F73A66" w:rsidRPr="00953B7B">
        <w:rPr>
          <w:sz w:val="28"/>
          <w:szCs w:val="28"/>
        </w:rPr>
        <w:t>Quy trình nuôi trồn</w:t>
      </w:r>
      <w:r w:rsidR="00F3498F" w:rsidRPr="00953B7B">
        <w:rPr>
          <w:sz w:val="28"/>
          <w:szCs w:val="28"/>
        </w:rPr>
        <w:t>g thủy sản thương phẩm</w:t>
      </w:r>
      <w:r w:rsidR="00EB3286" w:rsidRPr="00953B7B">
        <w:rPr>
          <w:sz w:val="28"/>
          <w:szCs w:val="28"/>
        </w:rPr>
        <w:t xml:space="preserve"> trên địa bàn tỉnh Đồng Nai</w:t>
      </w:r>
      <w:r w:rsidRPr="00953B7B">
        <w:rPr>
          <w:bCs/>
          <w:sz w:val="28"/>
          <w:szCs w:val="28"/>
        </w:rPr>
        <w:t>.</w:t>
      </w:r>
      <w:bookmarkEnd w:id="2"/>
    </w:p>
    <w:p w14:paraId="384050C7" w14:textId="243AA6F6" w:rsidR="00676860" w:rsidRPr="00953B7B" w:rsidRDefault="00676860" w:rsidP="00953B7B">
      <w:pPr>
        <w:spacing w:before="120" w:line="264" w:lineRule="auto"/>
        <w:ind w:firstLine="567"/>
        <w:jc w:val="both"/>
        <w:rPr>
          <w:sz w:val="28"/>
          <w:szCs w:val="28"/>
        </w:rPr>
      </w:pPr>
      <w:bookmarkStart w:id="3" w:name="dieu_2"/>
      <w:r w:rsidRPr="00953B7B">
        <w:rPr>
          <w:b/>
          <w:bCs/>
          <w:sz w:val="28"/>
          <w:szCs w:val="28"/>
        </w:rPr>
        <w:t>Điều 2.</w:t>
      </w:r>
      <w:r w:rsidRPr="00953B7B">
        <w:rPr>
          <w:sz w:val="28"/>
          <w:szCs w:val="28"/>
        </w:rPr>
        <w:t xml:space="preserve"> Quyết định này có hiệu lực thi hành kể </w:t>
      </w:r>
      <w:r w:rsidR="0052370E" w:rsidRPr="00953B7B">
        <w:rPr>
          <w:sz w:val="28"/>
          <w:szCs w:val="28"/>
        </w:rPr>
        <w:t xml:space="preserve">từ ngày </w:t>
      </w:r>
      <w:r w:rsidR="00891483" w:rsidRPr="00953B7B">
        <w:rPr>
          <w:sz w:val="28"/>
          <w:szCs w:val="28"/>
        </w:rPr>
        <w:t>30</w:t>
      </w:r>
      <w:r w:rsidR="0052370E" w:rsidRPr="00953B7B">
        <w:rPr>
          <w:sz w:val="28"/>
          <w:szCs w:val="28"/>
        </w:rPr>
        <w:t xml:space="preserve"> tháng</w:t>
      </w:r>
      <w:r w:rsidR="00922E91" w:rsidRPr="00953B7B">
        <w:rPr>
          <w:sz w:val="28"/>
          <w:szCs w:val="28"/>
        </w:rPr>
        <w:t xml:space="preserve"> </w:t>
      </w:r>
      <w:r w:rsidR="00891483" w:rsidRPr="00953B7B">
        <w:rPr>
          <w:sz w:val="28"/>
          <w:szCs w:val="28"/>
        </w:rPr>
        <w:t>3</w:t>
      </w:r>
      <w:r w:rsidR="00922E91" w:rsidRPr="00953B7B">
        <w:rPr>
          <w:sz w:val="28"/>
          <w:szCs w:val="28"/>
        </w:rPr>
        <w:t xml:space="preserve"> </w:t>
      </w:r>
      <w:r w:rsidR="0052370E" w:rsidRPr="00953B7B">
        <w:rPr>
          <w:sz w:val="28"/>
          <w:szCs w:val="28"/>
        </w:rPr>
        <w:t>năm 2025</w:t>
      </w:r>
      <w:r w:rsidRPr="00953B7B">
        <w:rPr>
          <w:sz w:val="28"/>
          <w:szCs w:val="28"/>
        </w:rPr>
        <w:t>.</w:t>
      </w:r>
      <w:bookmarkStart w:id="4" w:name="dieu_3"/>
      <w:bookmarkEnd w:id="3"/>
      <w:r w:rsidRPr="00953B7B">
        <w:rPr>
          <w:sz w:val="28"/>
          <w:szCs w:val="28"/>
        </w:rPr>
        <w:t xml:space="preserve"> </w:t>
      </w:r>
    </w:p>
    <w:bookmarkEnd w:id="4"/>
    <w:p w14:paraId="1667AE0C" w14:textId="0E3D6650" w:rsidR="00676860" w:rsidRPr="00953B7B" w:rsidRDefault="00676860" w:rsidP="00953B7B">
      <w:pPr>
        <w:spacing w:before="120" w:line="264" w:lineRule="auto"/>
        <w:ind w:firstLine="567"/>
        <w:jc w:val="both"/>
        <w:rPr>
          <w:sz w:val="28"/>
          <w:szCs w:val="28"/>
        </w:rPr>
      </w:pPr>
      <w:r w:rsidRPr="00953B7B">
        <w:rPr>
          <w:b/>
          <w:sz w:val="28"/>
          <w:szCs w:val="28"/>
        </w:rPr>
        <w:t>Điều 3.</w:t>
      </w:r>
      <w:r w:rsidRPr="00953B7B">
        <w:rPr>
          <w:sz w:val="28"/>
          <w:szCs w:val="28"/>
        </w:rPr>
        <w:t> </w:t>
      </w:r>
      <w:bookmarkStart w:id="5" w:name="dieu_3_name"/>
      <w:r w:rsidRPr="00953B7B">
        <w:rPr>
          <w:sz w:val="28"/>
          <w:szCs w:val="28"/>
        </w:rPr>
        <w:t>Chánh</w:t>
      </w:r>
      <w:r w:rsidR="00922E91" w:rsidRPr="00953B7B">
        <w:rPr>
          <w:sz w:val="28"/>
          <w:szCs w:val="28"/>
        </w:rPr>
        <w:t xml:space="preserve"> Văn phòng Ủy ban nhân dân tỉnh;</w:t>
      </w:r>
      <w:r w:rsidRPr="00953B7B">
        <w:rPr>
          <w:sz w:val="28"/>
          <w:szCs w:val="28"/>
        </w:rPr>
        <w:t xml:space="preserve"> Thủ trưởng các sở, ban ngành tỉnh; Chủ tịch Ủy ban nhân dân các huyện, thành phố; Chủ tịch Ủy ban nhân dân các </w:t>
      </w:r>
      <w:r w:rsidRPr="00953B7B">
        <w:rPr>
          <w:sz w:val="28"/>
          <w:szCs w:val="28"/>
        </w:rPr>
        <w:lastRenderedPageBreak/>
        <w:t>xã, phường, thị trấn và</w:t>
      </w:r>
      <w:bookmarkEnd w:id="5"/>
      <w:r w:rsidRPr="00953B7B">
        <w:rPr>
          <w:sz w:val="28"/>
          <w:szCs w:val="28"/>
        </w:rPr>
        <w:t xml:space="preserve"> các cơ quan, tổ chức, cá nhân có liên quan chịu trách nhiệm thi hành Quyết định này./. </w:t>
      </w:r>
    </w:p>
    <w:p w14:paraId="228CCE57" w14:textId="77777777" w:rsidR="00512967" w:rsidRPr="00953B7B" w:rsidRDefault="00512967" w:rsidP="00953B7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512967" w:rsidRPr="00953B7B" w14:paraId="220537E7" w14:textId="77777777" w:rsidTr="00953B7B">
        <w:tc>
          <w:tcPr>
            <w:tcW w:w="48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9226" w14:textId="0A14B6A0" w:rsidR="00922E91" w:rsidRPr="00953B7B" w:rsidRDefault="00922E91" w:rsidP="00953B7B">
            <w:pPr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6B16" w14:textId="40AA89B9" w:rsidR="00512967" w:rsidRPr="00953B7B" w:rsidRDefault="00512967" w:rsidP="00953B7B">
            <w:pPr>
              <w:jc w:val="center"/>
              <w:rPr>
                <w:sz w:val="28"/>
                <w:szCs w:val="28"/>
              </w:rPr>
            </w:pPr>
            <w:r w:rsidRPr="00953B7B">
              <w:rPr>
                <w:b/>
                <w:bCs/>
                <w:sz w:val="28"/>
                <w:szCs w:val="28"/>
              </w:rPr>
              <w:t>TM. ỦY BAN NHÂN DÂN</w:t>
            </w:r>
            <w:r w:rsidRPr="00953B7B">
              <w:rPr>
                <w:b/>
                <w:bCs/>
                <w:sz w:val="28"/>
                <w:szCs w:val="28"/>
              </w:rPr>
              <w:br/>
              <w:t xml:space="preserve"> </w:t>
            </w:r>
            <w:r w:rsidR="00922E91" w:rsidRPr="00953B7B">
              <w:rPr>
                <w:b/>
                <w:bCs/>
                <w:sz w:val="28"/>
                <w:szCs w:val="28"/>
              </w:rPr>
              <w:t xml:space="preserve">KT. </w:t>
            </w:r>
            <w:r w:rsidRPr="00953B7B">
              <w:rPr>
                <w:b/>
                <w:bCs/>
                <w:sz w:val="28"/>
                <w:szCs w:val="28"/>
              </w:rPr>
              <w:t>CHỦ TỊCH</w:t>
            </w:r>
            <w:r w:rsidRPr="00953B7B">
              <w:rPr>
                <w:b/>
                <w:bCs/>
                <w:sz w:val="28"/>
                <w:szCs w:val="28"/>
              </w:rPr>
              <w:br/>
            </w:r>
            <w:r w:rsidR="00922E91" w:rsidRPr="00953B7B">
              <w:rPr>
                <w:b/>
                <w:sz w:val="28"/>
                <w:szCs w:val="28"/>
              </w:rPr>
              <w:t>PHÓ CHỦ TỊCH</w:t>
            </w:r>
          </w:p>
          <w:p w14:paraId="625819A7" w14:textId="77777777" w:rsidR="00922E91" w:rsidRPr="00953B7B" w:rsidRDefault="00922E91" w:rsidP="00953B7B">
            <w:pPr>
              <w:jc w:val="center"/>
              <w:rPr>
                <w:sz w:val="28"/>
                <w:szCs w:val="28"/>
              </w:rPr>
            </w:pPr>
          </w:p>
          <w:p w14:paraId="2D9E03D1" w14:textId="1694607D" w:rsidR="004E439D" w:rsidRPr="00953B7B" w:rsidRDefault="00524CD5" w:rsidP="00953B7B">
            <w:pPr>
              <w:jc w:val="center"/>
              <w:rPr>
                <w:b/>
                <w:sz w:val="28"/>
                <w:szCs w:val="28"/>
              </w:rPr>
            </w:pPr>
            <w:r w:rsidRPr="00953B7B">
              <w:rPr>
                <w:b/>
                <w:sz w:val="28"/>
                <w:szCs w:val="28"/>
              </w:rPr>
              <w:t>Nguyễn Thị Hoàng</w:t>
            </w:r>
          </w:p>
        </w:tc>
      </w:tr>
    </w:tbl>
    <w:p w14:paraId="0172CD7A" w14:textId="77777777" w:rsidR="00931F9F" w:rsidRPr="00953B7B" w:rsidRDefault="00931F9F" w:rsidP="009F615F">
      <w:pPr>
        <w:rPr>
          <w:sz w:val="28"/>
          <w:szCs w:val="28"/>
        </w:rPr>
      </w:pPr>
    </w:p>
    <w:p w14:paraId="2B25774B" w14:textId="77777777" w:rsidR="00931F9F" w:rsidRPr="00953B7B" w:rsidRDefault="00931F9F" w:rsidP="009F615F">
      <w:pPr>
        <w:rPr>
          <w:sz w:val="28"/>
          <w:szCs w:val="28"/>
        </w:rPr>
      </w:pPr>
    </w:p>
    <w:p w14:paraId="575E4233" w14:textId="77777777" w:rsidR="00931F9F" w:rsidRPr="00953B7B" w:rsidRDefault="00931F9F" w:rsidP="009F615F">
      <w:pPr>
        <w:rPr>
          <w:sz w:val="28"/>
          <w:szCs w:val="28"/>
        </w:rPr>
      </w:pPr>
    </w:p>
    <w:p w14:paraId="561E8E95" w14:textId="77777777" w:rsidR="00931F9F" w:rsidRPr="00953B7B" w:rsidRDefault="00931F9F" w:rsidP="009F615F">
      <w:pPr>
        <w:rPr>
          <w:sz w:val="28"/>
          <w:szCs w:val="28"/>
        </w:rPr>
      </w:pPr>
    </w:p>
    <w:p w14:paraId="44722163" w14:textId="77777777" w:rsidR="00697F7A" w:rsidRPr="00953B7B" w:rsidRDefault="00697F7A" w:rsidP="009F615F">
      <w:pPr>
        <w:rPr>
          <w:sz w:val="28"/>
          <w:szCs w:val="28"/>
        </w:rPr>
      </w:pPr>
    </w:p>
    <w:p w14:paraId="6977B8CA" w14:textId="77777777" w:rsidR="00697F7A" w:rsidRPr="00953B7B" w:rsidRDefault="00697F7A" w:rsidP="009F615F">
      <w:pPr>
        <w:rPr>
          <w:sz w:val="28"/>
          <w:szCs w:val="28"/>
        </w:rPr>
      </w:pPr>
    </w:p>
    <w:p w14:paraId="30F917D1" w14:textId="77777777" w:rsidR="00697F7A" w:rsidRPr="00953B7B" w:rsidRDefault="00697F7A" w:rsidP="009F615F">
      <w:pPr>
        <w:rPr>
          <w:sz w:val="28"/>
          <w:szCs w:val="28"/>
        </w:rPr>
      </w:pPr>
    </w:p>
    <w:p w14:paraId="5F137F1F" w14:textId="77777777" w:rsidR="00697F7A" w:rsidRPr="00953B7B" w:rsidRDefault="00697F7A" w:rsidP="009F615F">
      <w:pPr>
        <w:rPr>
          <w:sz w:val="28"/>
          <w:szCs w:val="28"/>
        </w:rPr>
      </w:pPr>
    </w:p>
    <w:p w14:paraId="0A00AC12" w14:textId="77777777" w:rsidR="00697F7A" w:rsidRPr="00953B7B" w:rsidRDefault="00697F7A" w:rsidP="009F615F">
      <w:pPr>
        <w:rPr>
          <w:sz w:val="28"/>
          <w:szCs w:val="28"/>
        </w:rPr>
      </w:pPr>
    </w:p>
    <w:p w14:paraId="56D5DFEA" w14:textId="77777777" w:rsidR="00697F7A" w:rsidRPr="00953B7B" w:rsidRDefault="00697F7A" w:rsidP="009F615F">
      <w:pPr>
        <w:rPr>
          <w:sz w:val="28"/>
          <w:szCs w:val="28"/>
        </w:rPr>
      </w:pPr>
    </w:p>
    <w:sectPr w:rsidR="00697F7A" w:rsidRPr="00953B7B" w:rsidSect="00953B7B">
      <w:headerReference w:type="default" r:id="rId9"/>
      <w:type w:val="continuous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A8D6F" w14:textId="77777777" w:rsidR="00751BF9" w:rsidRDefault="00751BF9" w:rsidP="00697F7A">
      <w:r>
        <w:separator/>
      </w:r>
    </w:p>
  </w:endnote>
  <w:endnote w:type="continuationSeparator" w:id="0">
    <w:p w14:paraId="38F132E2" w14:textId="77777777" w:rsidR="00751BF9" w:rsidRDefault="00751BF9" w:rsidP="0069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B2421" w14:textId="77777777" w:rsidR="00751BF9" w:rsidRDefault="00751BF9" w:rsidP="00697F7A">
      <w:r>
        <w:separator/>
      </w:r>
    </w:p>
  </w:footnote>
  <w:footnote w:type="continuationSeparator" w:id="0">
    <w:p w14:paraId="6207395B" w14:textId="77777777" w:rsidR="00751BF9" w:rsidRDefault="00751BF9" w:rsidP="00697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02A0B" w14:textId="77777777" w:rsidR="00953B7B" w:rsidRPr="00953B7B" w:rsidRDefault="00953B7B">
    <w:pPr>
      <w:pStyle w:val="Header"/>
      <w:rPr>
        <w:sz w:val="28"/>
        <w:szCs w:val="28"/>
      </w:rPr>
    </w:pPr>
  </w:p>
  <w:p w14:paraId="7B440213" w14:textId="77777777" w:rsidR="00953B7B" w:rsidRPr="00953B7B" w:rsidRDefault="00953B7B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249F"/>
    <w:multiLevelType w:val="hybridMultilevel"/>
    <w:tmpl w:val="740EAA3C"/>
    <w:lvl w:ilvl="0" w:tplc="04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93F69"/>
    <w:multiLevelType w:val="hybridMultilevel"/>
    <w:tmpl w:val="F61C17E8"/>
    <w:lvl w:ilvl="0" w:tplc="36A258BE">
      <w:start w:val="3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E45565"/>
    <w:multiLevelType w:val="hybridMultilevel"/>
    <w:tmpl w:val="1FF45AF2"/>
    <w:lvl w:ilvl="0" w:tplc="0409000B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F0EF6"/>
    <w:multiLevelType w:val="hybridMultilevel"/>
    <w:tmpl w:val="D7BA7D34"/>
    <w:lvl w:ilvl="0" w:tplc="7AFEC54E">
      <w:start w:val="3"/>
      <w:numFmt w:val="bullet"/>
      <w:lvlText w:val="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F5E636A"/>
    <w:multiLevelType w:val="hybridMultilevel"/>
    <w:tmpl w:val="3412E000"/>
    <w:lvl w:ilvl="0" w:tplc="709C932A">
      <w:start w:val="3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DD53D8"/>
    <w:multiLevelType w:val="hybridMultilevel"/>
    <w:tmpl w:val="B4440A6C"/>
    <w:lvl w:ilvl="0" w:tplc="E53855D2">
      <w:start w:val="3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B1B4888"/>
    <w:multiLevelType w:val="hybridMultilevel"/>
    <w:tmpl w:val="CBE21B4A"/>
    <w:lvl w:ilvl="0" w:tplc="62526F28">
      <w:start w:val="3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1C85B13"/>
    <w:multiLevelType w:val="hybridMultilevel"/>
    <w:tmpl w:val="2B28EBD6"/>
    <w:lvl w:ilvl="0" w:tplc="0409000B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C4390"/>
    <w:multiLevelType w:val="hybridMultilevel"/>
    <w:tmpl w:val="6106C138"/>
    <w:lvl w:ilvl="0" w:tplc="73B0815E">
      <w:start w:val="3"/>
      <w:numFmt w:val="bullet"/>
      <w:lvlText w:val=""/>
      <w:lvlJc w:val="left"/>
      <w:pPr>
        <w:ind w:left="25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79810ECD"/>
    <w:multiLevelType w:val="hybridMultilevel"/>
    <w:tmpl w:val="3432DE58"/>
    <w:lvl w:ilvl="0" w:tplc="0409000B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246EB"/>
    <w:multiLevelType w:val="hybridMultilevel"/>
    <w:tmpl w:val="1C6E024E"/>
    <w:lvl w:ilvl="0" w:tplc="04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60"/>
    <w:rsid w:val="0000297F"/>
    <w:rsid w:val="00015C1C"/>
    <w:rsid w:val="00040D2E"/>
    <w:rsid w:val="00050273"/>
    <w:rsid w:val="00073571"/>
    <w:rsid w:val="00095116"/>
    <w:rsid w:val="00096411"/>
    <w:rsid w:val="000C2E99"/>
    <w:rsid w:val="000C31F9"/>
    <w:rsid w:val="000E164C"/>
    <w:rsid w:val="000F046C"/>
    <w:rsid w:val="00111716"/>
    <w:rsid w:val="00117AB8"/>
    <w:rsid w:val="00131158"/>
    <w:rsid w:val="00143E4B"/>
    <w:rsid w:val="00147B98"/>
    <w:rsid w:val="00163241"/>
    <w:rsid w:val="00163E25"/>
    <w:rsid w:val="00180EA1"/>
    <w:rsid w:val="001A33F5"/>
    <w:rsid w:val="001A71C0"/>
    <w:rsid w:val="001C2B6E"/>
    <w:rsid w:val="001F1F08"/>
    <w:rsid w:val="002046EC"/>
    <w:rsid w:val="00213BD5"/>
    <w:rsid w:val="00227B90"/>
    <w:rsid w:val="00235D39"/>
    <w:rsid w:val="002601E4"/>
    <w:rsid w:val="00263582"/>
    <w:rsid w:val="00292C85"/>
    <w:rsid w:val="002B6385"/>
    <w:rsid w:val="002C52BC"/>
    <w:rsid w:val="002C54A1"/>
    <w:rsid w:val="002E33C8"/>
    <w:rsid w:val="002E4963"/>
    <w:rsid w:val="002F13E1"/>
    <w:rsid w:val="002F60A4"/>
    <w:rsid w:val="0032387B"/>
    <w:rsid w:val="00325341"/>
    <w:rsid w:val="00331997"/>
    <w:rsid w:val="003551F3"/>
    <w:rsid w:val="003D3AD9"/>
    <w:rsid w:val="003D70B6"/>
    <w:rsid w:val="003E34D4"/>
    <w:rsid w:val="00404075"/>
    <w:rsid w:val="0041029B"/>
    <w:rsid w:val="00414E5E"/>
    <w:rsid w:val="004339E1"/>
    <w:rsid w:val="00434BA8"/>
    <w:rsid w:val="00445CF3"/>
    <w:rsid w:val="004A0FEA"/>
    <w:rsid w:val="004C04B4"/>
    <w:rsid w:val="004C2FB5"/>
    <w:rsid w:val="004C4F08"/>
    <w:rsid w:val="004C68CB"/>
    <w:rsid w:val="004D28D2"/>
    <w:rsid w:val="004D452B"/>
    <w:rsid w:val="004E0D86"/>
    <w:rsid w:val="004E439D"/>
    <w:rsid w:val="004E43E3"/>
    <w:rsid w:val="004F4619"/>
    <w:rsid w:val="00512967"/>
    <w:rsid w:val="00516358"/>
    <w:rsid w:val="0052370E"/>
    <w:rsid w:val="00524CD5"/>
    <w:rsid w:val="00532811"/>
    <w:rsid w:val="00536472"/>
    <w:rsid w:val="00554423"/>
    <w:rsid w:val="0059789E"/>
    <w:rsid w:val="005C24E5"/>
    <w:rsid w:val="005D0FDA"/>
    <w:rsid w:val="005D64F1"/>
    <w:rsid w:val="005E07D7"/>
    <w:rsid w:val="005E0AE8"/>
    <w:rsid w:val="005E3672"/>
    <w:rsid w:val="005F5D61"/>
    <w:rsid w:val="005F6F35"/>
    <w:rsid w:val="006234FB"/>
    <w:rsid w:val="00626AD3"/>
    <w:rsid w:val="00631EC9"/>
    <w:rsid w:val="00655D77"/>
    <w:rsid w:val="006572B5"/>
    <w:rsid w:val="00675163"/>
    <w:rsid w:val="00676860"/>
    <w:rsid w:val="00697F7A"/>
    <w:rsid w:val="006A0537"/>
    <w:rsid w:val="006B3053"/>
    <w:rsid w:val="006B41B6"/>
    <w:rsid w:val="006D7074"/>
    <w:rsid w:val="006E1C75"/>
    <w:rsid w:val="006E2BF0"/>
    <w:rsid w:val="006F080B"/>
    <w:rsid w:val="006F1AF2"/>
    <w:rsid w:val="00723AA9"/>
    <w:rsid w:val="00723FE9"/>
    <w:rsid w:val="0072788B"/>
    <w:rsid w:val="00734A19"/>
    <w:rsid w:val="007362C8"/>
    <w:rsid w:val="00751BF9"/>
    <w:rsid w:val="0075238E"/>
    <w:rsid w:val="0075796C"/>
    <w:rsid w:val="00763E3D"/>
    <w:rsid w:val="00787643"/>
    <w:rsid w:val="007A63D6"/>
    <w:rsid w:val="007A7A17"/>
    <w:rsid w:val="007A7F70"/>
    <w:rsid w:val="007B1019"/>
    <w:rsid w:val="007B2BF7"/>
    <w:rsid w:val="007B3BAA"/>
    <w:rsid w:val="007C040F"/>
    <w:rsid w:val="007C0BD3"/>
    <w:rsid w:val="007E3CBA"/>
    <w:rsid w:val="007E4294"/>
    <w:rsid w:val="007E638B"/>
    <w:rsid w:val="007F68E4"/>
    <w:rsid w:val="00803656"/>
    <w:rsid w:val="00813698"/>
    <w:rsid w:val="0081377E"/>
    <w:rsid w:val="00816297"/>
    <w:rsid w:val="00840CB9"/>
    <w:rsid w:val="00857E2C"/>
    <w:rsid w:val="008602DA"/>
    <w:rsid w:val="00871336"/>
    <w:rsid w:val="008728E3"/>
    <w:rsid w:val="00873F32"/>
    <w:rsid w:val="00876E9B"/>
    <w:rsid w:val="00880204"/>
    <w:rsid w:val="00886AD7"/>
    <w:rsid w:val="00891483"/>
    <w:rsid w:val="0089463E"/>
    <w:rsid w:val="008969EE"/>
    <w:rsid w:val="008B5C9E"/>
    <w:rsid w:val="008C3E10"/>
    <w:rsid w:val="008C4817"/>
    <w:rsid w:val="008D51D5"/>
    <w:rsid w:val="008E000F"/>
    <w:rsid w:val="008E3D97"/>
    <w:rsid w:val="00922E91"/>
    <w:rsid w:val="00931F9F"/>
    <w:rsid w:val="00953B7B"/>
    <w:rsid w:val="00992553"/>
    <w:rsid w:val="00996DE4"/>
    <w:rsid w:val="009A06C9"/>
    <w:rsid w:val="009C56E4"/>
    <w:rsid w:val="009E6833"/>
    <w:rsid w:val="009F615F"/>
    <w:rsid w:val="00A03DEB"/>
    <w:rsid w:val="00A1632C"/>
    <w:rsid w:val="00A22511"/>
    <w:rsid w:val="00A3327A"/>
    <w:rsid w:val="00A3612D"/>
    <w:rsid w:val="00A45605"/>
    <w:rsid w:val="00A46E0F"/>
    <w:rsid w:val="00A74429"/>
    <w:rsid w:val="00A74533"/>
    <w:rsid w:val="00A821F3"/>
    <w:rsid w:val="00A86369"/>
    <w:rsid w:val="00A864B4"/>
    <w:rsid w:val="00AB39D2"/>
    <w:rsid w:val="00AD4AE3"/>
    <w:rsid w:val="00AD566C"/>
    <w:rsid w:val="00AE339B"/>
    <w:rsid w:val="00AE3439"/>
    <w:rsid w:val="00AE4694"/>
    <w:rsid w:val="00AF2804"/>
    <w:rsid w:val="00B3577F"/>
    <w:rsid w:val="00B52E69"/>
    <w:rsid w:val="00B80856"/>
    <w:rsid w:val="00B93184"/>
    <w:rsid w:val="00B934D1"/>
    <w:rsid w:val="00B9472A"/>
    <w:rsid w:val="00BE59F3"/>
    <w:rsid w:val="00C14F60"/>
    <w:rsid w:val="00C16755"/>
    <w:rsid w:val="00C418A0"/>
    <w:rsid w:val="00C55928"/>
    <w:rsid w:val="00C626B7"/>
    <w:rsid w:val="00C67E99"/>
    <w:rsid w:val="00C74017"/>
    <w:rsid w:val="00C95920"/>
    <w:rsid w:val="00CC152D"/>
    <w:rsid w:val="00CC1810"/>
    <w:rsid w:val="00CD2E0B"/>
    <w:rsid w:val="00CE0571"/>
    <w:rsid w:val="00CF0598"/>
    <w:rsid w:val="00CF275C"/>
    <w:rsid w:val="00D11E70"/>
    <w:rsid w:val="00D15620"/>
    <w:rsid w:val="00D249A2"/>
    <w:rsid w:val="00D3619F"/>
    <w:rsid w:val="00D46FA4"/>
    <w:rsid w:val="00D50A26"/>
    <w:rsid w:val="00D77042"/>
    <w:rsid w:val="00D8296A"/>
    <w:rsid w:val="00D91826"/>
    <w:rsid w:val="00D92886"/>
    <w:rsid w:val="00DB1BFA"/>
    <w:rsid w:val="00DC2F99"/>
    <w:rsid w:val="00DC359F"/>
    <w:rsid w:val="00DC77DF"/>
    <w:rsid w:val="00DE6F56"/>
    <w:rsid w:val="00E22878"/>
    <w:rsid w:val="00E26C9A"/>
    <w:rsid w:val="00E31B59"/>
    <w:rsid w:val="00E33188"/>
    <w:rsid w:val="00E341F9"/>
    <w:rsid w:val="00E41CF9"/>
    <w:rsid w:val="00E51D9A"/>
    <w:rsid w:val="00E61B25"/>
    <w:rsid w:val="00E669B8"/>
    <w:rsid w:val="00E73CF9"/>
    <w:rsid w:val="00E864A6"/>
    <w:rsid w:val="00E937B7"/>
    <w:rsid w:val="00EB3286"/>
    <w:rsid w:val="00EC7380"/>
    <w:rsid w:val="00EC7799"/>
    <w:rsid w:val="00ED15FE"/>
    <w:rsid w:val="00ED1949"/>
    <w:rsid w:val="00ED1C93"/>
    <w:rsid w:val="00ED533B"/>
    <w:rsid w:val="00EF2303"/>
    <w:rsid w:val="00F06CC3"/>
    <w:rsid w:val="00F1015C"/>
    <w:rsid w:val="00F10851"/>
    <w:rsid w:val="00F12840"/>
    <w:rsid w:val="00F1793E"/>
    <w:rsid w:val="00F26181"/>
    <w:rsid w:val="00F3498F"/>
    <w:rsid w:val="00F34A9F"/>
    <w:rsid w:val="00F370C8"/>
    <w:rsid w:val="00F419E7"/>
    <w:rsid w:val="00F42EB3"/>
    <w:rsid w:val="00F726F7"/>
    <w:rsid w:val="00F73A66"/>
    <w:rsid w:val="00F82F51"/>
    <w:rsid w:val="00F94CD9"/>
    <w:rsid w:val="00FA5140"/>
    <w:rsid w:val="00FA7F96"/>
    <w:rsid w:val="00FB6E8A"/>
    <w:rsid w:val="00FD3A96"/>
    <w:rsid w:val="00FF1893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A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60"/>
    <w:pPr>
      <w:spacing w:before="0" w:after="0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3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63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33F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F7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F7A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8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60"/>
    <w:pPr>
      <w:spacing w:before="0" w:after="0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3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63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33F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F7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F7A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8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59293E-C42A-4061-9ADB-53F125FEADE3}"/>
</file>

<file path=customXml/itemProps2.xml><?xml version="1.0" encoding="utf-8"?>
<ds:datastoreItem xmlns:ds="http://schemas.openxmlformats.org/officeDocument/2006/customXml" ds:itemID="{6649C0D4-DC1F-4ACE-BDDF-5C0DC8E55B92}"/>
</file>

<file path=customXml/itemProps3.xml><?xml version="1.0" encoding="utf-8"?>
<ds:datastoreItem xmlns:ds="http://schemas.openxmlformats.org/officeDocument/2006/customXml" ds:itemID="{821CC212-B9F1-4316-A85A-1EF3F2B9B378}"/>
</file>

<file path=customXml/itemProps4.xml><?xml version="1.0" encoding="utf-8"?>
<ds:datastoreItem xmlns:ds="http://schemas.openxmlformats.org/officeDocument/2006/customXml" ds:itemID="{3574F19F-326A-46F8-8BDD-14F6E59B0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15</cp:revision>
  <cp:lastPrinted>2025-04-23T07:11:00Z</cp:lastPrinted>
  <dcterms:created xsi:type="dcterms:W3CDTF">2025-03-20T08:21:00Z</dcterms:created>
  <dcterms:modified xsi:type="dcterms:W3CDTF">2025-04-23T07:13:00Z</dcterms:modified>
</cp:coreProperties>
</file>